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08C8F0">
      <w:pPr>
        <w:spacing w:line="360" w:lineRule="auto"/>
        <w:jc w:val="center"/>
        <w:rPr>
          <w:rFonts w:hint="eastAsia" w:ascii="黑体" w:hAnsi="黑体" w:eastAsia="黑体"/>
          <w:spacing w:val="0"/>
          <w:sz w:val="28"/>
          <w:szCs w:val="28"/>
        </w:rPr>
      </w:pPr>
      <w:r>
        <w:rPr>
          <w:rFonts w:hint="eastAsia" w:ascii="黑体" w:hAnsi="黑体" w:eastAsia="黑体"/>
          <w:spacing w:val="0"/>
          <w:sz w:val="28"/>
          <w:szCs w:val="28"/>
        </w:rPr>
        <w:t>侯德旭个人事迹材料</w:t>
      </w:r>
    </w:p>
    <w:p w14:paraId="5401768B">
      <w:pPr>
        <w:keepNext w:val="0"/>
        <w:keepLines w:val="0"/>
        <w:pageBreakBefore w:val="0"/>
        <w:widowControl w:val="0"/>
        <w:kinsoku/>
        <w:wordWrap/>
        <w:overflowPunct w:val="0"/>
        <w:topLinePunct w:val="0"/>
        <w:autoSpaceDE/>
        <w:autoSpaceDN/>
        <w:bidi w:val="0"/>
        <w:adjustRightInd/>
        <w:snapToGrid/>
        <w:spacing w:line="360" w:lineRule="auto"/>
        <w:ind w:left="0" w:leftChars="0" w:firstLine="560" w:firstLineChars="200"/>
        <w:textAlignment w:val="auto"/>
        <w:rPr>
          <w:rFonts w:hint="eastAsia" w:ascii="宋体" w:hAnsi="宋体" w:cs="宋体"/>
          <w:color w:val="333333"/>
          <w:spacing w:val="0"/>
          <w:sz w:val="28"/>
          <w:szCs w:val="28"/>
          <w:shd w:val="clear" w:color="auto" w:fill="FFFFFF"/>
        </w:rPr>
      </w:pPr>
      <w:r>
        <w:rPr>
          <w:rFonts w:hint="eastAsia" w:ascii="宋体" w:hAnsi="宋体" w:cs="宋体"/>
          <w:color w:val="333333"/>
          <w:spacing w:val="0"/>
          <w:sz w:val="28"/>
          <w:szCs w:val="28"/>
          <w:shd w:val="clear" w:color="auto" w:fill="FFFFFF"/>
        </w:rPr>
        <w:t>侯德旭，男，汉族，2004年5月20日出生，山东德州人，共青团员，海洋与空间信息学院通信工程专业2022级本科生。学业成绩优异，连续两年位于专业前五；科创成果突出，获2项国家级竞赛奖励，3项省级竞赛奖励，</w:t>
      </w:r>
      <w:r>
        <w:rPr>
          <w:rFonts w:hint="eastAsia" w:ascii="宋体" w:hAnsi="宋体" w:cs="宋体"/>
          <w:spacing w:val="0"/>
          <w:sz w:val="28"/>
          <w:szCs w:val="28"/>
        </w:rPr>
        <w:t>授权一作软件著作权1项，</w:t>
      </w:r>
      <w:r>
        <w:rPr>
          <w:rFonts w:hint="eastAsia" w:ascii="宋体" w:hAnsi="宋体" w:cs="宋体"/>
          <w:color w:val="333333"/>
          <w:spacing w:val="0"/>
          <w:sz w:val="28"/>
          <w:szCs w:val="28"/>
          <w:shd w:val="clear" w:color="auto" w:fill="FFFFFF"/>
        </w:rPr>
        <w:t>荣获“优秀学生”称号和学习优秀奖学金；社会实践丰富，参与寻访校友活动，投身社区服务，宣传垃圾分类与反诈骗，面向1000+人次的社区，收回有效问卷900+。在大学之路上前行，征途漫漫，唯有一步步踏实积累，方可抵达千里之遥；青年的旅程，步履维艰，只有始终矢志奋斗，才能铸就璀璨青春！</w:t>
      </w:r>
    </w:p>
    <w:p w14:paraId="19EF72A0">
      <w:pPr>
        <w:keepNext w:val="0"/>
        <w:keepLines w:val="0"/>
        <w:pageBreakBefore w:val="0"/>
        <w:widowControl w:val="0"/>
        <w:kinsoku/>
        <w:wordWrap/>
        <w:overflowPunct w:val="0"/>
        <w:topLinePunct w:val="0"/>
        <w:autoSpaceDE/>
        <w:autoSpaceDN/>
        <w:bidi w:val="0"/>
        <w:adjustRightInd/>
        <w:snapToGrid/>
        <w:spacing w:line="360" w:lineRule="auto"/>
        <w:ind w:left="0" w:leftChars="0" w:firstLine="562" w:firstLineChars="200"/>
        <w:textAlignment w:val="auto"/>
        <w:rPr>
          <w:rFonts w:hint="eastAsia" w:ascii="宋体" w:hAnsi="宋体" w:cs="宋体"/>
          <w:color w:val="333333"/>
          <w:spacing w:val="0"/>
          <w:sz w:val="24"/>
          <w:shd w:val="clear" w:color="auto" w:fill="FFFFFF"/>
        </w:rPr>
      </w:pPr>
      <w:r>
        <w:rPr>
          <w:rFonts w:hint="eastAsia" w:ascii="楷体" w:hAnsi="楷体" w:eastAsia="楷体" w:cs="楷体"/>
          <w:b/>
          <w:bCs/>
          <w:spacing w:val="0"/>
          <w:sz w:val="28"/>
          <w:szCs w:val="28"/>
        </w:rPr>
        <w:t>一、学习专业知识，如踏入智慧圣殿，汲取无尽奥秘</w:t>
      </w:r>
      <w:r>
        <w:rPr>
          <w:rFonts w:hint="eastAsia" w:ascii="楷体" w:hAnsi="楷体" w:eastAsia="楷体" w:cs="楷体"/>
          <w:b/>
          <w:bCs/>
          <w:color w:val="333333"/>
          <w:spacing w:val="0"/>
          <w:sz w:val="28"/>
          <w:szCs w:val="28"/>
          <w:shd w:val="clear" w:color="auto" w:fill="FFFFFF"/>
        </w:rPr>
        <w:t>。</w:t>
      </w:r>
    </w:p>
    <w:p w14:paraId="6EBD9651">
      <w:pPr>
        <w:keepNext w:val="0"/>
        <w:keepLines w:val="0"/>
        <w:pageBreakBefore w:val="0"/>
        <w:widowControl w:val="0"/>
        <w:kinsoku/>
        <w:wordWrap/>
        <w:overflowPunct w:val="0"/>
        <w:topLinePunct w:val="0"/>
        <w:autoSpaceDE/>
        <w:autoSpaceDN/>
        <w:bidi w:val="0"/>
        <w:adjustRightInd/>
        <w:snapToGrid/>
        <w:spacing w:line="360" w:lineRule="auto"/>
        <w:ind w:left="0" w:leftChars="0" w:firstLine="560" w:firstLineChars="200"/>
        <w:textAlignment w:val="auto"/>
        <w:rPr>
          <w:rFonts w:hint="eastAsia" w:ascii="宋体" w:hAnsi="宋体" w:cs="宋体"/>
          <w:color w:val="333333"/>
          <w:spacing w:val="0"/>
          <w:sz w:val="28"/>
          <w:szCs w:val="28"/>
          <w:shd w:val="clear" w:color="auto" w:fill="FFFFFF"/>
        </w:rPr>
      </w:pPr>
      <w:r>
        <w:rPr>
          <w:rFonts w:hint="eastAsia" w:ascii="宋体" w:hAnsi="宋体" w:cs="宋体"/>
          <w:color w:val="333333"/>
          <w:spacing w:val="0"/>
          <w:sz w:val="28"/>
          <w:szCs w:val="28"/>
          <w:shd w:val="clear" w:color="auto" w:fill="FFFFFF"/>
        </w:rPr>
        <w:t>作为一名通信工程专业的学生，我首先专注于学习专业知识，</w:t>
      </w:r>
      <w:r>
        <w:rPr>
          <w:rFonts w:hint="eastAsia" w:ascii="宋体" w:hAnsi="宋体" w:cs="宋体"/>
          <w:color w:val="060607"/>
          <w:spacing w:val="0"/>
          <w:sz w:val="28"/>
          <w:szCs w:val="28"/>
          <w:shd w:val="clear" w:color="auto" w:fill="FFFFFF"/>
        </w:rPr>
        <w:t>在过去两年的学习与生活历程中，我始终保持着奋发向上的积极姿态。在专业学习方面，专业必修课程39门，优秀课程数25门，我从大一上学期仅处于专业排名第十五名的位置，一路拼搏奋进，如今已成功上升到现在的第五名，并且能够稳定地将自己的排名保持在前五名。与此同时，我还主动参与到班级“一对一”的学习制度中去，热心地帮助其他同学攻克诸多难题难点，与同学们分享我的学习经验，也经常主动与专业老师展开进一步的讨论与学习。这些行动不仅提升了我对专业的热爱度，更让我对专业知识有了更深刻的理解。另外我积极拓宽专业技能，完成了华为云人工智能开发者认证，并且投身于专业实习，参观了鼎信企业里许多通信设备的研发、设计和创造，同时参观了青岛最大的数据网络中心，认识到了现在大数据以及通信领域的飞速发展，也</w:t>
      </w:r>
      <w:r>
        <w:rPr>
          <w:rFonts w:hint="eastAsia" w:ascii="宋体" w:hAnsi="宋体" w:cs="宋体"/>
          <w:color w:val="333333"/>
          <w:spacing w:val="0"/>
          <w:sz w:val="28"/>
          <w:szCs w:val="28"/>
          <w:shd w:val="clear" w:color="auto" w:fill="FFFFFF"/>
        </w:rPr>
        <w:t>拓宽了自己的视野和思维方式。</w:t>
      </w:r>
    </w:p>
    <w:p w14:paraId="23935DF2">
      <w:pPr>
        <w:keepNext w:val="0"/>
        <w:keepLines w:val="0"/>
        <w:pageBreakBefore w:val="0"/>
        <w:widowControl w:val="0"/>
        <w:kinsoku/>
        <w:wordWrap/>
        <w:overflowPunct w:val="0"/>
        <w:topLinePunct w:val="0"/>
        <w:autoSpaceDE/>
        <w:autoSpaceDN/>
        <w:bidi w:val="0"/>
        <w:adjustRightInd/>
        <w:snapToGrid/>
        <w:spacing w:line="360" w:lineRule="auto"/>
        <w:ind w:left="0" w:leftChars="0" w:firstLine="562" w:firstLineChars="200"/>
        <w:textAlignment w:val="auto"/>
        <w:rPr>
          <w:rFonts w:hint="eastAsia" w:ascii="楷体" w:hAnsi="楷体" w:eastAsia="楷体" w:cs="楷体"/>
          <w:b/>
          <w:bCs/>
          <w:color w:val="333333"/>
          <w:spacing w:val="0"/>
          <w:sz w:val="28"/>
          <w:szCs w:val="28"/>
          <w:shd w:val="clear" w:color="auto" w:fill="FFFFFF"/>
        </w:rPr>
      </w:pPr>
      <w:r>
        <w:rPr>
          <w:rFonts w:hint="eastAsia" w:ascii="楷体" w:hAnsi="楷体" w:eastAsia="楷体" w:cs="楷体"/>
          <w:b/>
          <w:bCs/>
          <w:color w:val="333333"/>
          <w:spacing w:val="0"/>
          <w:sz w:val="28"/>
          <w:szCs w:val="28"/>
          <w:shd w:val="clear" w:color="auto" w:fill="FFFFFF"/>
        </w:rPr>
        <w:t>二、参与科创竞赛，似驾驭梦想之舟，驶向创新彼岸</w:t>
      </w:r>
    </w:p>
    <w:p w14:paraId="0D45087B">
      <w:pPr>
        <w:keepNext w:val="0"/>
        <w:keepLines w:val="0"/>
        <w:pageBreakBefore w:val="0"/>
        <w:widowControl w:val="0"/>
        <w:kinsoku/>
        <w:wordWrap/>
        <w:overflowPunct w:val="0"/>
        <w:topLinePunct w:val="0"/>
        <w:autoSpaceDE/>
        <w:autoSpaceDN/>
        <w:bidi w:val="0"/>
        <w:adjustRightInd/>
        <w:snapToGrid/>
        <w:spacing w:line="360" w:lineRule="auto"/>
        <w:ind w:left="0" w:leftChars="0" w:firstLine="560" w:firstLineChars="200"/>
        <w:textAlignment w:val="auto"/>
        <w:rPr>
          <w:rFonts w:hint="eastAsia" w:ascii="宋体" w:hAnsi="宋体" w:cs="宋体"/>
          <w:color w:val="333333"/>
          <w:spacing w:val="0"/>
          <w:sz w:val="24"/>
          <w:shd w:val="clear" w:color="auto" w:fill="FFFFFF"/>
        </w:rPr>
      </w:pPr>
      <w:r>
        <w:rPr>
          <w:rFonts w:hint="eastAsia" w:ascii="宋体" w:hAnsi="宋体" w:cs="宋体"/>
          <w:spacing w:val="0"/>
          <w:sz w:val="28"/>
          <w:szCs w:val="28"/>
        </w:rPr>
        <w:t>为深耕专业知识，推动科技创新，响应新质生产力的号召，现负责立项大创课题1项，研读生态领域论文20余篇,总结参数设计公式10余个，且已顺利通过中期考核，考核结果为“优秀”。同时我深知仅凭课本知识不能满足创新型人才的要求，于是利用课余时间学习人工智能，开发了一款碳排放实时监测的APP与Web网站，作为专业最先申请并授权软件著作权1项（第一作者），引领年级科技创新之风。在学科竞赛方面，我充分学习转化课本知识，积极参与校电赛和通信技术创新应用大赛，获得校数学竞赛三等奖，第十五届山东省数学竞赛三等奖，第十五届全国大学生数学竞赛三等奖，山东省蓝桥杯程序设计比赛三等奖。在专业竞赛方面，我</w:t>
      </w:r>
      <w:bookmarkStart w:id="0" w:name="_GoBack"/>
      <w:bookmarkEnd w:id="0"/>
      <w:r>
        <w:rPr>
          <w:rFonts w:hint="eastAsia" w:ascii="宋体" w:hAnsi="宋体" w:cs="宋体"/>
          <w:spacing w:val="0"/>
          <w:sz w:val="28"/>
          <w:szCs w:val="28"/>
        </w:rPr>
        <w:t>参加第十一届“大唐杯”全国大学生新一代信息通信技术大赛，获得实践赛道山东省一等奖以及国家一等奖，作为大二选手参赛，在 50000 多人参赛中，最后只有 21 组荣获国一，为我校取得重大突破。另外我作为第一负责人带领队员参加全国大学生互联网+竞赛，贴合专业知识，利用通信领域知识以及人工智能与医学相结合，深化了专业知识，响应了科技创新的号召。在专业拓展方面，我听取并分析了《AI赋能的地面滤波与用于洪水测图的数字高程模型上采样》学术报告，我深知要搞好自己的专业，少不了其他专业知识的储备和辅助。</w:t>
      </w:r>
    </w:p>
    <w:p w14:paraId="3BD6DD20">
      <w:pPr>
        <w:keepNext w:val="0"/>
        <w:keepLines w:val="0"/>
        <w:pageBreakBefore w:val="0"/>
        <w:widowControl w:val="0"/>
        <w:kinsoku/>
        <w:wordWrap/>
        <w:overflowPunct w:val="0"/>
        <w:topLinePunct w:val="0"/>
        <w:autoSpaceDE/>
        <w:autoSpaceDN/>
        <w:bidi w:val="0"/>
        <w:adjustRightInd/>
        <w:snapToGrid/>
        <w:spacing w:line="360" w:lineRule="auto"/>
        <w:ind w:left="0" w:leftChars="0" w:firstLine="562" w:firstLineChars="200"/>
        <w:textAlignment w:val="auto"/>
        <w:rPr>
          <w:rFonts w:hint="eastAsia" w:ascii="楷体" w:hAnsi="楷体" w:eastAsia="楷体" w:cs="楷体"/>
          <w:b/>
          <w:bCs/>
          <w:color w:val="333333"/>
          <w:spacing w:val="0"/>
          <w:sz w:val="28"/>
          <w:szCs w:val="28"/>
          <w:shd w:val="clear" w:color="auto" w:fill="FFFFFF"/>
        </w:rPr>
      </w:pPr>
      <w:r>
        <w:rPr>
          <w:rFonts w:hint="eastAsia" w:ascii="楷体" w:hAnsi="楷体" w:eastAsia="楷体" w:cs="楷体"/>
          <w:b/>
          <w:bCs/>
          <w:color w:val="333333"/>
          <w:spacing w:val="0"/>
          <w:sz w:val="28"/>
          <w:szCs w:val="28"/>
          <w:shd w:val="clear" w:color="auto" w:fill="FFFFFF"/>
        </w:rPr>
        <w:t>三、积极服务社会，若点亮希望灯塔，照亮温暖人间</w:t>
      </w:r>
    </w:p>
    <w:p w14:paraId="49F6A457">
      <w:pPr>
        <w:keepNext w:val="0"/>
        <w:keepLines w:val="0"/>
        <w:pageBreakBefore w:val="0"/>
        <w:widowControl w:val="0"/>
        <w:kinsoku/>
        <w:wordWrap/>
        <w:overflowPunct w:val="0"/>
        <w:topLinePunct w:val="0"/>
        <w:autoSpaceDE/>
        <w:autoSpaceDN/>
        <w:bidi w:val="0"/>
        <w:adjustRightInd/>
        <w:snapToGrid/>
        <w:spacing w:line="360" w:lineRule="auto"/>
        <w:ind w:left="0" w:leftChars="0" w:firstLine="560" w:firstLineChars="200"/>
        <w:textAlignment w:val="auto"/>
        <w:rPr>
          <w:rFonts w:hint="eastAsia" w:ascii="宋体" w:hAnsi="宋体" w:cs="宋体"/>
          <w:spacing w:val="0"/>
          <w:sz w:val="28"/>
          <w:szCs w:val="28"/>
        </w:rPr>
      </w:pPr>
      <w:r>
        <w:rPr>
          <w:rFonts w:hint="eastAsia" w:ascii="宋体" w:hAnsi="宋体" w:cs="宋体"/>
          <w:spacing w:val="0"/>
          <w:sz w:val="28"/>
          <w:szCs w:val="28"/>
        </w:rPr>
        <w:t>秉持着全心全意为人民服务的宗旨，我在积极向党组织靠拢的同时，投身到学生工作中去，在服务群众的基础上注重体系化与高效化。</w:t>
      </w:r>
    </w:p>
    <w:p w14:paraId="35BCEF2F">
      <w:pPr>
        <w:keepNext w:val="0"/>
        <w:keepLines w:val="0"/>
        <w:pageBreakBefore w:val="0"/>
        <w:widowControl w:val="0"/>
        <w:kinsoku/>
        <w:wordWrap/>
        <w:overflowPunct w:val="0"/>
        <w:topLinePunct w:val="0"/>
        <w:autoSpaceDE/>
        <w:autoSpaceDN/>
        <w:bidi w:val="0"/>
        <w:adjustRightInd/>
        <w:snapToGrid/>
        <w:spacing w:line="360" w:lineRule="auto"/>
        <w:ind w:left="0" w:leftChars="0" w:firstLine="560" w:firstLineChars="200"/>
        <w:textAlignment w:val="auto"/>
        <w:rPr>
          <w:rFonts w:hint="eastAsia" w:ascii="宋体" w:hAnsi="宋体" w:cs="宋体"/>
          <w:spacing w:val="0"/>
          <w:sz w:val="28"/>
          <w:szCs w:val="28"/>
        </w:rPr>
      </w:pPr>
      <w:r>
        <w:rPr>
          <w:rFonts w:hint="eastAsia" w:ascii="宋体" w:hAnsi="宋体" w:cs="宋体"/>
          <w:spacing w:val="0"/>
          <w:sz w:val="28"/>
          <w:szCs w:val="28"/>
        </w:rPr>
        <w:t>在大一入学时，第一时间递交入党申请书，积极向党组织靠拢。作为党的助手和后备军，我从未缺席团日活动，积极参与团日活动的组织和协调工作，入学后的第一个团日活动即获得校级优秀团日活动。除此之外，我积极参加各种党课学习党的知识，深化时刻跟随党的步伐。假期时间，参观过青岛党史纪念馆等红色基地，始终把党放心中，做到不忘初心跟党走。此外我还积极参加各类志愿服务活动与社会实践。</w:t>
      </w:r>
    </w:p>
    <w:p w14:paraId="5C51BF57">
      <w:pPr>
        <w:keepNext w:val="0"/>
        <w:keepLines w:val="0"/>
        <w:pageBreakBefore w:val="0"/>
        <w:widowControl w:val="0"/>
        <w:kinsoku/>
        <w:wordWrap/>
        <w:overflowPunct w:val="0"/>
        <w:topLinePunct w:val="0"/>
        <w:autoSpaceDE/>
        <w:autoSpaceDN/>
        <w:bidi w:val="0"/>
        <w:adjustRightInd/>
        <w:snapToGrid/>
        <w:spacing w:line="360" w:lineRule="auto"/>
        <w:ind w:left="0" w:leftChars="0" w:firstLine="560" w:firstLineChars="200"/>
        <w:textAlignment w:val="auto"/>
        <w:rPr>
          <w:rFonts w:hint="eastAsia" w:ascii="宋体" w:hAnsi="宋体" w:cs="宋体"/>
          <w:spacing w:val="0"/>
          <w:sz w:val="24"/>
        </w:rPr>
      </w:pPr>
      <w:r>
        <w:rPr>
          <w:rFonts w:hint="eastAsia" w:ascii="宋体" w:hAnsi="宋体" w:cs="宋体"/>
          <w:spacing w:val="0"/>
          <w:sz w:val="28"/>
          <w:szCs w:val="28"/>
        </w:rPr>
        <w:t>在社会实践方面，我踊跃参与到寻访校友活动中去，为将优秀校友经验传递给更多同学，我深刻总结了一些问题并向历届校友提出疑问，这次社会实践不仅仅是实践能力的提升，更是一次很好的经验积累和学习机会。在志愿服务方面，我充当候补人员以及志愿服务者，为大家服务，积极协助比赛的顺利进行，在场边为队员们加油助威，递水送毛巾，尽我所能地保障他们能以最好的状态投入比赛。同时在业余通过自己兼职赚的一点钱为社区老人们捐献了一点生活用品，为养老事业献出自己的一份力量。除此之外，我积极参加校外社区服务，对社区人民进行了反诈骗的宣传以及进行了垃圾分类的活动，发出问卷1000余份，收回有效问卷900+；也积极投身于迎新志愿服务，作为他们的学长和年龄相仿者，更能理解刚入学所面临的问题和困惑，从而实现更有效的沟通和交流，帮助新生解决问题并尽快适应大学生活。此外，我还心系山区孩子，为了给他们带去温暖，我参加了第二课堂上的献爱心活动，不仅为山区孩子捐献了一点所需的学习生活用品，还精心准备了一些鼓励的话语和祝福的卡片，希望能给他们带去心灵上的慰藉，让他们感受到来自远方的关爱，这也算是我力所能及的一份帮助。</w:t>
      </w:r>
      <w:r>
        <w:rPr>
          <w:rFonts w:ascii="宋体" w:hAnsi="宋体" w:cs="宋体"/>
          <w:spacing w:val="0"/>
          <w:sz w:val="28"/>
          <w:szCs w:val="28"/>
        </w:rPr>
        <w:t>同时我还积极参与各种社团活动，参加了学院的艺术团活动，在</w:t>
      </w:r>
      <w:r>
        <w:rPr>
          <w:rFonts w:hint="eastAsia" w:ascii="宋体" w:hAnsi="宋体" w:cs="宋体"/>
          <w:spacing w:val="0"/>
          <w:sz w:val="28"/>
          <w:szCs w:val="28"/>
        </w:rPr>
        <w:t>学院</w:t>
      </w:r>
      <w:r>
        <w:rPr>
          <w:rFonts w:ascii="宋体" w:hAnsi="宋体" w:cs="宋体"/>
          <w:spacing w:val="0"/>
          <w:sz w:val="28"/>
          <w:szCs w:val="28"/>
        </w:rPr>
        <w:t>合唱中贡献自己的力量，用美妙的歌声展现我们的青春风采。我深知，这些行动虽然微小，但却可能在他人的生命中产生深远的影响，我也将继续秉持着这份爱心与关怀，在社会工作的道路上不断前行，去温暖更多的人，为社会的和谐与美好贡献更多的力量。</w:t>
      </w:r>
    </w:p>
    <w:p w14:paraId="6D9FD5ED">
      <w:pPr>
        <w:spacing w:line="360" w:lineRule="auto"/>
        <w:rPr>
          <w:rFonts w:hint="eastAsia" w:ascii="宋体" w:hAnsi="宋体" w:cs="宋体"/>
          <w:spacing w:val="0"/>
          <w:sz w:val="24"/>
        </w:rPr>
      </w:pPr>
    </w:p>
    <w:p w14:paraId="7F9533E7">
      <w:pPr>
        <w:spacing w:line="360" w:lineRule="auto"/>
        <w:rPr>
          <w:rFonts w:hint="eastAsia" w:ascii="宋体" w:hAnsi="宋体" w:cs="宋体"/>
          <w:spacing w:val="0"/>
          <w:sz w:val="24"/>
        </w:rPr>
      </w:pPr>
    </w:p>
    <w:p w14:paraId="68CF1232">
      <w:pPr>
        <w:spacing w:line="360" w:lineRule="auto"/>
        <w:rPr>
          <w:rFonts w:hint="eastAsia" w:ascii="宋体" w:hAnsi="宋体" w:cs="宋体"/>
          <w:spacing w:val="0"/>
          <w:sz w:val="24"/>
        </w:rPr>
      </w:pPr>
    </w:p>
    <w:p w14:paraId="2E601CE0">
      <w:pPr>
        <w:spacing w:line="360" w:lineRule="auto"/>
        <w:jc w:val="right"/>
        <w:rPr>
          <w:rFonts w:hint="eastAsia" w:ascii="宋体" w:hAnsi="宋体" w:cs="宋体"/>
          <w:spacing w:val="0"/>
          <w:sz w:val="28"/>
          <w:szCs w:val="28"/>
        </w:rPr>
      </w:pPr>
      <w:r>
        <w:rPr>
          <w:rFonts w:hint="eastAsia" w:ascii="宋体" w:hAnsi="宋体" w:cs="宋体"/>
          <w:spacing w:val="0"/>
          <w:sz w:val="28"/>
          <w:szCs w:val="28"/>
        </w:rPr>
        <w:t>侯德旭</w:t>
      </w:r>
    </w:p>
    <w:p w14:paraId="61A6AC53">
      <w:pPr>
        <w:spacing w:line="360" w:lineRule="auto"/>
        <w:jc w:val="right"/>
        <w:rPr>
          <w:rFonts w:hint="eastAsia" w:ascii="宋体" w:hAnsi="宋体" w:cs="宋体"/>
          <w:spacing w:val="0"/>
          <w:sz w:val="28"/>
          <w:szCs w:val="28"/>
        </w:rPr>
      </w:pPr>
      <w:r>
        <w:rPr>
          <w:rFonts w:hint="eastAsia" w:ascii="宋体" w:hAnsi="宋体" w:cs="宋体"/>
          <w:spacing w:val="0"/>
          <w:sz w:val="28"/>
          <w:szCs w:val="28"/>
        </w:rPr>
        <w:t>2024年9月19日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NTJkNTRkMDdkNWM2ODM1NDFhNTZjODA0ODUxZTYifQ=="/>
  </w:docVars>
  <w:rsids>
    <w:rsidRoot w:val="006B4F53"/>
    <w:rsid w:val="00147189"/>
    <w:rsid w:val="00194F29"/>
    <w:rsid w:val="00266C6F"/>
    <w:rsid w:val="002A007A"/>
    <w:rsid w:val="003117A4"/>
    <w:rsid w:val="003121C0"/>
    <w:rsid w:val="003E3631"/>
    <w:rsid w:val="00414CBD"/>
    <w:rsid w:val="0042338E"/>
    <w:rsid w:val="0046134A"/>
    <w:rsid w:val="004E33CC"/>
    <w:rsid w:val="00594C3B"/>
    <w:rsid w:val="00677603"/>
    <w:rsid w:val="006B4F53"/>
    <w:rsid w:val="00700C0A"/>
    <w:rsid w:val="0085302D"/>
    <w:rsid w:val="0085464D"/>
    <w:rsid w:val="008F3874"/>
    <w:rsid w:val="00A4539C"/>
    <w:rsid w:val="00A94626"/>
    <w:rsid w:val="00AA3C4C"/>
    <w:rsid w:val="00AB6E85"/>
    <w:rsid w:val="00AC2A8D"/>
    <w:rsid w:val="00B201A6"/>
    <w:rsid w:val="00C23736"/>
    <w:rsid w:val="00D85D60"/>
    <w:rsid w:val="00DF6386"/>
    <w:rsid w:val="00E674A0"/>
    <w:rsid w:val="00ED4C92"/>
    <w:rsid w:val="00F2014E"/>
    <w:rsid w:val="00F47151"/>
    <w:rsid w:val="00F91239"/>
    <w:rsid w:val="00F936CF"/>
    <w:rsid w:val="032633D2"/>
    <w:rsid w:val="0DC45CC1"/>
    <w:rsid w:val="10815C4F"/>
    <w:rsid w:val="212D20A3"/>
    <w:rsid w:val="21B005DE"/>
    <w:rsid w:val="25050C41"/>
    <w:rsid w:val="2AA319C7"/>
    <w:rsid w:val="2C7A1F15"/>
    <w:rsid w:val="2F825C79"/>
    <w:rsid w:val="36A858D0"/>
    <w:rsid w:val="37CD1C5E"/>
    <w:rsid w:val="3E5325C6"/>
    <w:rsid w:val="3ECD2378"/>
    <w:rsid w:val="43CD7A4D"/>
    <w:rsid w:val="44FC7513"/>
    <w:rsid w:val="4A27382D"/>
    <w:rsid w:val="4A3C2849"/>
    <w:rsid w:val="4B8434AB"/>
    <w:rsid w:val="4BDA60D4"/>
    <w:rsid w:val="4CDB65A8"/>
    <w:rsid w:val="4D3F2693"/>
    <w:rsid w:val="501E24A7"/>
    <w:rsid w:val="5866146B"/>
    <w:rsid w:val="594F1EAF"/>
    <w:rsid w:val="633D0FCB"/>
    <w:rsid w:val="67FF2CF3"/>
    <w:rsid w:val="6EFA06B8"/>
    <w:rsid w:val="6FE93493"/>
    <w:rsid w:val="7099179B"/>
    <w:rsid w:val="714F52AF"/>
    <w:rsid w:val="7B5B2589"/>
    <w:rsid w:val="7C1F350C"/>
    <w:rsid w:val="7FCC3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rFonts w:ascii="Calibri" w:hAnsi="Calibri" w:eastAsia="宋体" w:cs="Times New Roman"/>
      <w:sz w:val="18"/>
      <w:szCs w:val="18"/>
    </w:rPr>
  </w:style>
  <w:style w:type="character" w:customStyle="1" w:styleId="8">
    <w:name w:val="页脚 字符"/>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2091</Words>
  <Characters>2129</Characters>
  <Lines>15</Lines>
  <Paragraphs>4</Paragraphs>
  <TotalTime>15</TotalTime>
  <ScaleCrop>false</ScaleCrop>
  <LinksUpToDate>false</LinksUpToDate>
  <CharactersWithSpaces>2133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2020-09-28T15:19:00Z</dcterms:created>
  <dc:creator>user</dc:creator>
  <cp:lastModifiedBy>杰</cp:lastModifiedBy>
  <dcterms:modified xsi:type="dcterms:W3CDTF">2024-09-18T16:43:55Z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F010B2666F88454CA1637AD6D8F21E05_13</vt:lpwstr>
  </property>
</Properties>
</file>